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45720</wp:posOffset>
                </wp:positionV>
                <wp:extent cx="4702175" cy="97472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99675" y="3297400"/>
                          <a:ext cx="46926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« COMMUNIQUÉ DE PRESSE » + 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+ Titre du communiqué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 (et sous-titre)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45720</wp:posOffset>
                </wp:positionV>
                <wp:extent cx="4702175" cy="97472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2175" cy="974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4638675</wp:posOffset>
                </wp:positionH>
                <wp:positionV relativeFrom="paragraph">
                  <wp:posOffset>45720</wp:posOffset>
                </wp:positionV>
                <wp:extent cx="1108075" cy="974725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96725" y="3297400"/>
                          <a:ext cx="10985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LOGO de l’organisation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4638675</wp:posOffset>
                </wp:positionH>
                <wp:positionV relativeFrom="paragraph">
                  <wp:posOffset>45720</wp:posOffset>
                </wp:positionV>
                <wp:extent cx="1108075" cy="974725"/>
                <wp:effectExtent b="0" l="0" r="0" t="0"/>
                <wp:wrapSquare wrapText="bothSides" distB="45720" distT="45720" distL="114300" distR="114300"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075" cy="974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1506220</wp:posOffset>
                </wp:positionV>
                <wp:extent cx="5743575" cy="55562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78975" y="3506950"/>
                          <a:ext cx="57340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Chapeau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: Rappel du contexte poussant l’organisation à rédiger un communiqué de presse. Résumé de la position de l’organisation.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1506220</wp:posOffset>
                </wp:positionV>
                <wp:extent cx="5743575" cy="555625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555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972820</wp:posOffset>
                </wp:positionV>
                <wp:extent cx="5762625" cy="3927475"/>
                <wp:effectExtent b="0" l="0" r="0" t="0"/>
                <wp:wrapSquare wrapText="bothSides" distB="45720" distT="45720" distL="114300" distR="11430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69450" y="1821025"/>
                          <a:ext cx="5753100" cy="391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Texte du communiqué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: message communiqué (description de l’événement, dates, lieu, particularité, etc.) + possibilité d’illustrations + possibilité de liens ou ressources pour permettre aux destinataires de creuser le sujet.  + Signature de l’organisation.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972820</wp:posOffset>
                </wp:positionV>
                <wp:extent cx="5762625" cy="3927475"/>
                <wp:effectExtent b="0" l="0" r="0" t="0"/>
                <wp:wrapSquare wrapText="bothSides" distB="45720" distT="45720" distL="114300" distR="114300"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392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4763</wp:posOffset>
                </wp:positionH>
                <wp:positionV relativeFrom="paragraph">
                  <wp:posOffset>4709912</wp:posOffset>
                </wp:positionV>
                <wp:extent cx="5743575" cy="64452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78975" y="3462500"/>
                          <a:ext cx="57340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Identité et coordonnées du contact de presse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: personne pouvant répondre aux éventuelles sollicitations de la presse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4763</wp:posOffset>
                </wp:positionH>
                <wp:positionV relativeFrom="paragraph">
                  <wp:posOffset>4709912</wp:posOffset>
                </wp:positionV>
                <wp:extent cx="5743575" cy="644525"/>
                <wp:effectExtent b="0" l="0" r="0" t="0"/>
                <wp:wrapSquare wrapText="bothSides" distB="45720" distT="4572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</wp:posOffset>
                </wp:positionH>
                <wp:positionV relativeFrom="paragraph">
                  <wp:posOffset>5643362</wp:posOffset>
                </wp:positionV>
                <wp:extent cx="5749925" cy="120967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75800" y="3179925"/>
                          <a:ext cx="5740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Possibilité de faire un petit paragraphe explicatif de la nature de l’organisation, de son activité etc. (présente la structure).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</wp:posOffset>
                </wp:positionH>
                <wp:positionV relativeFrom="paragraph">
                  <wp:posOffset>5643362</wp:posOffset>
                </wp:positionV>
                <wp:extent cx="5749925" cy="1209675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2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60" w:lineRule="auto"/>
      <w:ind w:left="720" w:hanging="360"/>
    </w:pPr>
    <w:rPr>
      <w:b w:val="1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bottom w:color="000000" w:space="1" w:sz="4" w:val="single"/>
      </w:pBdr>
      <w:spacing w:before="40" w:lineRule="auto"/>
      <w:jc w:val="center"/>
    </w:pPr>
    <w:rPr>
      <w:rFonts w:ascii="Calibri" w:cs="Calibri" w:eastAsia="Calibri" w:hAnsi="Calibri"/>
      <w:b w:val="1"/>
      <w:color w:val="002060"/>
      <w:sz w:val="36"/>
      <w:szCs w:val="3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49F0"/>
    <w:pPr>
      <w:spacing w:after="0"/>
    </w:pPr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FB36D8"/>
    <w:pPr>
      <w:keepNext w:val="1"/>
      <w:keepLines w:val="1"/>
      <w:numPr>
        <w:numId w:val="4"/>
      </w:numPr>
      <w:spacing w:line="360" w:lineRule="auto"/>
      <w:ind w:hanging="360"/>
      <w:outlineLvl w:val="0"/>
    </w:pPr>
    <w:rPr>
      <w:rFonts w:cstheme="majorBidi" w:eastAsiaTheme="majorEastAsia"/>
      <w:b w:val="1"/>
      <w:color w:val="1f4e79" w:themeColor="accent5" w:themeShade="000080"/>
      <w:sz w:val="32"/>
      <w:szCs w:val="32"/>
      <w14:textOutline w14:cap="rnd" w14:cmpd="sng" w14:w="9525" w14:algn="ctr">
        <w14:noFill/>
        <w14:prstDash w14:val="solid"/>
        <w14:bevel/>
      </w14:textOutline>
    </w:rPr>
  </w:style>
  <w:style w:type="paragraph" w:styleId="Titre5">
    <w:name w:val="heading 5"/>
    <w:basedOn w:val="Normal"/>
    <w:next w:val="Normal"/>
    <w:link w:val="Titre5Car"/>
    <w:uiPriority w:val="9"/>
    <w:unhideWhenUsed w:val="1"/>
    <w:qFormat w:val="1"/>
    <w:rsid w:val="002D49F0"/>
    <w:pPr>
      <w:keepNext w:val="1"/>
      <w:keepLines w:val="1"/>
      <w:pBdr>
        <w:bottom w:color="auto" w:space="1" w:sz="4" w:val="single"/>
      </w:pBdr>
      <w:spacing w:before="40"/>
      <w:jc w:val="center"/>
      <w:outlineLvl w:val="4"/>
    </w:pPr>
    <w:rPr>
      <w:rFonts w:asciiTheme="majorHAnsi" w:cstheme="majorBidi" w:eastAsiaTheme="majorEastAsia" w:hAnsiTheme="majorHAnsi"/>
      <w:b w:val="1"/>
      <w:color w:val="002060"/>
      <w:sz w:val="3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FB36D8"/>
    <w:rPr>
      <w:rFonts w:cstheme="majorBidi" w:eastAsiaTheme="majorEastAsia"/>
      <w:b w:val="1"/>
      <w:color w:val="1f4e79" w:themeColor="accent5" w:themeShade="000080"/>
      <w:sz w:val="32"/>
      <w:szCs w:val="32"/>
      <w14:textOutline w14:cap="rnd" w14:cmpd="sng" w14:w="9525" w14:algn="ctr">
        <w14:noFill/>
        <w14:prstDash w14:val="solid"/>
        <w14:bevel/>
      </w14:textOutline>
    </w:rPr>
  </w:style>
  <w:style w:type="character" w:styleId="Titre5Car" w:customStyle="1">
    <w:name w:val="Titre 5 Car"/>
    <w:basedOn w:val="Policepardfaut"/>
    <w:link w:val="Titre5"/>
    <w:uiPriority w:val="9"/>
    <w:rsid w:val="002D49F0"/>
    <w:rPr>
      <w:rFonts w:asciiTheme="majorHAnsi" w:cstheme="majorBidi" w:eastAsiaTheme="majorEastAsia" w:hAnsiTheme="majorHAnsi"/>
      <w:b w:val="1"/>
      <w:color w:val="002060"/>
      <w:sz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2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cXdqaHCE249xEK3jWgMyOvrcA==">AMUW2mVwfRqJRXlMjUi2M4XUxJUVBLYrgqku3gq1+uoozc7B3vFNLrgWO2Spp2CZ4kxyYquP2yKrNshEbXXviWnLcMWHBYpx/DECcO79bNyVDDQ90yo6C5g=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2022-03-31T14:04:00Z</dcterms:created>
  <dc:creator>Vincent Rubenach</dc:creator>
</cp:coreProperties>
</file>